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1209"/>
        <w:tblW w:w="10055" w:type="dxa"/>
        <w:tblLayout w:type="fixed"/>
        <w:tblLook w:val="0000" w:firstRow="0" w:lastRow="0" w:firstColumn="0" w:lastColumn="0" w:noHBand="0" w:noVBand="0"/>
      </w:tblPr>
      <w:tblGrid>
        <w:gridCol w:w="1550"/>
        <w:gridCol w:w="1417"/>
        <w:gridCol w:w="1740"/>
        <w:gridCol w:w="2741"/>
        <w:gridCol w:w="2607"/>
      </w:tblGrid>
      <w:tr w:rsidR="00E550F1" w:rsidRPr="003013B6" w:rsidTr="00E550F1">
        <w:trPr>
          <w:trHeight w:hRule="exact" w:val="587"/>
        </w:trPr>
        <w:tc>
          <w:tcPr>
            <w:tcW w:w="1005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D966"/>
            <w:vAlign w:val="center"/>
          </w:tcPr>
          <w:p w:rsidR="00E550F1" w:rsidRPr="003013B6" w:rsidRDefault="00E550F1" w:rsidP="00B366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ar-SA"/>
              </w:rPr>
              <w:t>KIERUNEK – Bezpieczeństwo Wewnętrzne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ar-SA"/>
              </w:rPr>
              <w:t xml:space="preserve"> II st.</w:t>
            </w:r>
          </w:p>
        </w:tc>
      </w:tr>
      <w:tr w:rsidR="00E550F1" w:rsidRPr="003013B6" w:rsidTr="00E550F1">
        <w:trPr>
          <w:trHeight w:hRule="exact" w:val="587"/>
        </w:trPr>
        <w:tc>
          <w:tcPr>
            <w:tcW w:w="1005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50F1" w:rsidRPr="003013B6" w:rsidRDefault="00E550F1" w:rsidP="00B366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sesja podstawowa </w:t>
            </w:r>
            <w:r w:rsidRPr="003013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– ROK I</w:t>
            </w: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550F1" w:rsidRPr="003013B6" w:rsidTr="00E550F1">
        <w:trPr>
          <w:trHeight w:hRule="exact" w:val="380"/>
        </w:trPr>
        <w:tc>
          <w:tcPr>
            <w:tcW w:w="15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0F1" w:rsidRPr="003013B6" w:rsidRDefault="00E550F1" w:rsidP="00B366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Data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550F1" w:rsidRPr="003013B6" w:rsidRDefault="00E550F1" w:rsidP="00B366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Godzina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550F1" w:rsidRPr="003013B6" w:rsidRDefault="00E550F1" w:rsidP="00B366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Sala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550F1" w:rsidRPr="003013B6" w:rsidRDefault="00E550F1" w:rsidP="00B366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Prowadzący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550F1" w:rsidRPr="003013B6" w:rsidRDefault="00E550F1" w:rsidP="00B366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Przedmiot</w:t>
            </w:r>
          </w:p>
        </w:tc>
      </w:tr>
      <w:tr w:rsidR="00E550F1" w:rsidRPr="003013B6" w:rsidTr="00E550F1">
        <w:trPr>
          <w:trHeight w:hRule="exact" w:val="868"/>
        </w:trPr>
        <w:tc>
          <w:tcPr>
            <w:tcW w:w="155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550F1" w:rsidRDefault="00E550F1" w:rsidP="00B366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550F1" w:rsidRPr="003A35FF" w:rsidRDefault="00E550F1" w:rsidP="00B366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0F1" w:rsidRPr="003A35FF" w:rsidRDefault="00E550F1" w:rsidP="00B366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11:00-17:00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995" w:rsidRDefault="005967CA" w:rsidP="00B366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W20 </w:t>
            </w:r>
          </w:p>
          <w:p w:rsidR="00E550F1" w:rsidRPr="008D6E30" w:rsidRDefault="005967CA" w:rsidP="00B366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(bud.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50F1" w:rsidRDefault="00E550F1" w:rsidP="00DF3B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Piotr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Kozłowski</w:t>
            </w:r>
            <w:proofErr w:type="spell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50F1" w:rsidRDefault="00E550F1" w:rsidP="00B366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System obronny państwa</w:t>
            </w:r>
          </w:p>
        </w:tc>
      </w:tr>
      <w:tr w:rsidR="00E550F1" w:rsidRPr="003013B6" w:rsidTr="00E550F1">
        <w:trPr>
          <w:trHeight w:hRule="exact" w:val="868"/>
        </w:trPr>
        <w:tc>
          <w:tcPr>
            <w:tcW w:w="155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550F1" w:rsidRDefault="00E550F1" w:rsidP="00B366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550F1" w:rsidRPr="003A35FF" w:rsidRDefault="00E550F1" w:rsidP="00B366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0F1" w:rsidRPr="003A35FF" w:rsidRDefault="00E550F1" w:rsidP="00B366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11:00-17:00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0F1" w:rsidRPr="008D6E30" w:rsidRDefault="00C64995" w:rsidP="00B366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W20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bud.GiK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7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0F1" w:rsidRPr="001A36E6" w:rsidRDefault="00E550F1" w:rsidP="00B366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50F1" w:rsidRPr="00B7695E" w:rsidRDefault="00E550F1" w:rsidP="00B366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Bezpieczeństwo publiczne</w:t>
            </w:r>
          </w:p>
        </w:tc>
      </w:tr>
      <w:tr w:rsidR="00E550F1" w:rsidRPr="003013B6" w:rsidTr="00E550F1">
        <w:trPr>
          <w:trHeight w:hRule="exact" w:val="1564"/>
        </w:trPr>
        <w:tc>
          <w:tcPr>
            <w:tcW w:w="15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550F1" w:rsidRDefault="00E550F1" w:rsidP="00480C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550F1" w:rsidRDefault="00E550F1" w:rsidP="00480C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550F1" w:rsidRPr="003A35FF" w:rsidRDefault="00E550F1" w:rsidP="000B28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0F1" w:rsidRPr="003A35FF" w:rsidRDefault="00E550F1" w:rsidP="00B366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18:00-18:45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0F1" w:rsidRPr="00594665" w:rsidRDefault="00E550F1" w:rsidP="00B366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W10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50F1" w:rsidRPr="00F61088" w:rsidRDefault="00E550F1" w:rsidP="00B366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dr Katarzyna Rawska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0F1" w:rsidRPr="003A35FF" w:rsidRDefault="00E550F1" w:rsidP="00B366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Teorie bezpieczeństwa</w:t>
            </w:r>
          </w:p>
        </w:tc>
      </w:tr>
      <w:tr w:rsidR="00E550F1" w:rsidRPr="003013B6" w:rsidTr="00E550F1">
        <w:trPr>
          <w:trHeight w:hRule="exact" w:val="1119"/>
        </w:trPr>
        <w:tc>
          <w:tcPr>
            <w:tcW w:w="15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550F1" w:rsidRDefault="00E550F1" w:rsidP="005B28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550F1" w:rsidRDefault="00E550F1" w:rsidP="005B28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550F1" w:rsidRPr="003A35FF" w:rsidRDefault="00E550F1" w:rsidP="005B28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06.02.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0F1" w:rsidRPr="003A35FF" w:rsidRDefault="00E550F1" w:rsidP="00480C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15:00-16:00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FD9" w:rsidRDefault="00BE7FD9" w:rsidP="00BE7F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Pok.2 </w:t>
            </w:r>
          </w:p>
          <w:p w:rsidR="00E550F1" w:rsidRPr="00594665" w:rsidRDefault="00BE7FD9" w:rsidP="00BE7F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(Bud.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WEiZ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50F1" w:rsidRPr="00F61088" w:rsidRDefault="00E550F1" w:rsidP="00480C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prof. ucz dr hab.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Oleksiy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Sukhyy</w:t>
            </w:r>
            <w:proofErr w:type="spell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0F1" w:rsidRPr="003A35FF" w:rsidRDefault="00E550F1" w:rsidP="00480C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Systemy polityczne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 i ustrój państw</w:t>
            </w:r>
          </w:p>
        </w:tc>
      </w:tr>
    </w:tbl>
    <w:p w:rsidR="00B366CA" w:rsidRPr="003013B6" w:rsidRDefault="00B366CA" w:rsidP="00B366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ar-SA"/>
        </w:rPr>
        <w:t xml:space="preserve">Terminy egzaminów w semestrze </w:t>
      </w:r>
      <w:r w:rsidR="00EB6605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ar-SA"/>
        </w:rPr>
        <w:t>zimowym</w:t>
      </w:r>
      <w:r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ar-SA"/>
        </w:rPr>
        <w:t xml:space="preserve"> 202</w:t>
      </w:r>
      <w:r w:rsidR="00B87FEA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ar-SA"/>
        </w:rPr>
        <w:t>4</w:t>
      </w:r>
      <w:r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ar-SA"/>
        </w:rPr>
        <w:t>/202</w:t>
      </w:r>
      <w:r w:rsidR="00B87FEA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ar-SA"/>
        </w:rPr>
        <w:t>5</w:t>
      </w:r>
    </w:p>
    <w:p w:rsidR="00C54921" w:rsidRDefault="00C54921"/>
    <w:p w:rsidR="0004435A" w:rsidRDefault="0004435A"/>
    <w:p w:rsidR="0004435A" w:rsidRDefault="0004435A"/>
    <w:tbl>
      <w:tblPr>
        <w:tblpPr w:leftFromText="141" w:rightFromText="141" w:vertAnchor="page" w:horzAnchor="margin" w:tblpXSpec="center" w:tblpY="1006"/>
        <w:tblW w:w="10055" w:type="dxa"/>
        <w:tblLayout w:type="fixed"/>
        <w:tblLook w:val="0000" w:firstRow="0" w:lastRow="0" w:firstColumn="0" w:lastColumn="0" w:noHBand="0" w:noVBand="0"/>
      </w:tblPr>
      <w:tblGrid>
        <w:gridCol w:w="1550"/>
        <w:gridCol w:w="1559"/>
        <w:gridCol w:w="1701"/>
        <w:gridCol w:w="2268"/>
        <w:gridCol w:w="2977"/>
      </w:tblGrid>
      <w:tr w:rsidR="00E550F1" w:rsidRPr="003013B6" w:rsidTr="00E550F1">
        <w:trPr>
          <w:trHeight w:hRule="exact" w:val="839"/>
        </w:trPr>
        <w:tc>
          <w:tcPr>
            <w:tcW w:w="1005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50F1" w:rsidRPr="003013B6" w:rsidRDefault="00E550F1" w:rsidP="00B52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sesja podstawowa </w:t>
            </w:r>
            <w:r w:rsidRPr="003013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– ROK II</w:t>
            </w: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550F1" w:rsidRPr="003013B6" w:rsidTr="00E550F1">
        <w:trPr>
          <w:trHeight w:hRule="exact" w:val="740"/>
        </w:trPr>
        <w:tc>
          <w:tcPr>
            <w:tcW w:w="15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0F1" w:rsidRPr="003013B6" w:rsidRDefault="00E550F1" w:rsidP="00B52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Data</w:t>
            </w:r>
          </w:p>
          <w:p w:rsidR="00E550F1" w:rsidRPr="003013B6" w:rsidRDefault="00E550F1" w:rsidP="00B526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550F1" w:rsidRPr="003013B6" w:rsidRDefault="00E550F1" w:rsidP="00B52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Godzina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550F1" w:rsidRPr="003013B6" w:rsidRDefault="00E550F1" w:rsidP="00B52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Sala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/platforma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550F1" w:rsidRPr="003013B6" w:rsidRDefault="00E550F1" w:rsidP="00B52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Prowadzący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550F1" w:rsidRPr="003013B6" w:rsidRDefault="00E550F1" w:rsidP="00B52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Przedmiot</w:t>
            </w:r>
          </w:p>
        </w:tc>
      </w:tr>
      <w:tr w:rsidR="00E550F1" w:rsidRPr="003013B6" w:rsidTr="00E550F1">
        <w:trPr>
          <w:trHeight w:hRule="exact" w:val="1430"/>
        </w:trPr>
        <w:tc>
          <w:tcPr>
            <w:tcW w:w="1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550F1" w:rsidRDefault="00E550F1" w:rsidP="00B52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550F1" w:rsidRDefault="00E550F1" w:rsidP="00B52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550F1" w:rsidRDefault="00E550F1" w:rsidP="00B52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  <w:r w:rsidR="00BE3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0F1" w:rsidRDefault="00E550F1" w:rsidP="00B52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17:00-18:00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0F1" w:rsidRPr="00B5422B" w:rsidRDefault="00E550F1" w:rsidP="00B52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W22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0F1" w:rsidRPr="007D4CF1" w:rsidRDefault="00E550F1" w:rsidP="00B52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dr Krzysztof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Pobuta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50F1" w:rsidRDefault="00E550F1" w:rsidP="00B52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Czynności operacyjno-rozpoznawcze</w:t>
            </w:r>
          </w:p>
        </w:tc>
      </w:tr>
      <w:tr w:rsidR="00E550F1" w:rsidRPr="003013B6" w:rsidTr="00E550F1">
        <w:trPr>
          <w:trHeight w:hRule="exact" w:val="1430"/>
        </w:trPr>
        <w:tc>
          <w:tcPr>
            <w:tcW w:w="1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550F1" w:rsidRDefault="00E550F1" w:rsidP="00B52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550F1" w:rsidRDefault="00E550F1" w:rsidP="00B52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550F1" w:rsidRPr="003013B6" w:rsidRDefault="00E550F1" w:rsidP="00B52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04.02.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0F1" w:rsidRPr="003013B6" w:rsidRDefault="00E550F1" w:rsidP="00B52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11:-12:00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0F1" w:rsidRPr="00B5422B" w:rsidRDefault="00524F67" w:rsidP="00B52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W20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bud.GiK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0F1" w:rsidRPr="000106AF" w:rsidRDefault="00E550F1" w:rsidP="00B52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0F2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prof. ucz dr hab. Jarosław Truchan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50F1" w:rsidRPr="003013B6" w:rsidRDefault="00E550F1" w:rsidP="00B52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F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ab/>
              <w:t>Taktyka i techniki interwencji z elementami sztuki walki</w:t>
            </w:r>
          </w:p>
        </w:tc>
      </w:tr>
      <w:tr w:rsidR="00E550F1" w:rsidRPr="003013B6" w:rsidTr="00E550F1">
        <w:trPr>
          <w:trHeight w:hRule="exact" w:val="1430"/>
        </w:trPr>
        <w:tc>
          <w:tcPr>
            <w:tcW w:w="1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550F1" w:rsidRDefault="00E550F1" w:rsidP="00B52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550F1" w:rsidRDefault="00E550F1" w:rsidP="00B52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550F1" w:rsidRPr="008F3FC0" w:rsidRDefault="00E550F1" w:rsidP="00B52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0F1" w:rsidRPr="008F3FC0" w:rsidRDefault="00E550F1" w:rsidP="00B52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15:00-15:45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0F1" w:rsidRPr="00E42C4A" w:rsidRDefault="00E550F1" w:rsidP="00B52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0F1" w:rsidRPr="00E16D29" w:rsidRDefault="00E550F1" w:rsidP="00B52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dr Katarzyna Rawska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50F1" w:rsidRPr="008F3FC0" w:rsidRDefault="00E550F1" w:rsidP="00B52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Polityki i standardy </w:t>
            </w:r>
            <w:proofErr w:type="spellStart"/>
            <w:r w:rsidRPr="00C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cyberbezpieczeństwa</w:t>
            </w:r>
            <w:proofErr w:type="spellEnd"/>
          </w:p>
        </w:tc>
      </w:tr>
      <w:tr w:rsidR="00E550F1" w:rsidRPr="003013B6" w:rsidTr="00E550F1">
        <w:trPr>
          <w:trHeight w:hRule="exact" w:val="1430"/>
        </w:trPr>
        <w:tc>
          <w:tcPr>
            <w:tcW w:w="1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550F1" w:rsidRDefault="00E550F1" w:rsidP="00B52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550F1" w:rsidRDefault="00E550F1" w:rsidP="00B52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550F1" w:rsidRDefault="00E550F1" w:rsidP="00B52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07.02.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0F1" w:rsidRDefault="00E550F1" w:rsidP="00B52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11:00-13:00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5A9" w:rsidRDefault="006B35A9" w:rsidP="006B35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Pok.2 </w:t>
            </w:r>
          </w:p>
          <w:p w:rsidR="00E550F1" w:rsidRDefault="006B35A9" w:rsidP="006B35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(Bud. WEiZ)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0F1" w:rsidRDefault="00E550F1" w:rsidP="00B52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prof. ucz dr hab. Kamil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Kardis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50F1" w:rsidRDefault="00E550F1" w:rsidP="00B52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37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Modelowanie systemu bezpieczeństwa społecznego</w:t>
            </w:r>
          </w:p>
        </w:tc>
      </w:tr>
    </w:tbl>
    <w:p w:rsidR="0004435A" w:rsidRDefault="0004435A"/>
    <w:p w:rsidR="0004435A" w:rsidRDefault="0004435A"/>
    <w:sectPr w:rsidR="0004435A" w:rsidSect="00177F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6F"/>
    <w:rsid w:val="0004435A"/>
    <w:rsid w:val="000455C8"/>
    <w:rsid w:val="00072B57"/>
    <w:rsid w:val="000B282F"/>
    <w:rsid w:val="000B4168"/>
    <w:rsid w:val="000F296E"/>
    <w:rsid w:val="00100313"/>
    <w:rsid w:val="00105590"/>
    <w:rsid w:val="00122EBF"/>
    <w:rsid w:val="00136F1F"/>
    <w:rsid w:val="00164330"/>
    <w:rsid w:val="00177F6F"/>
    <w:rsid w:val="001E0B97"/>
    <w:rsid w:val="001E30D4"/>
    <w:rsid w:val="001F2FBD"/>
    <w:rsid w:val="001F766A"/>
    <w:rsid w:val="001F7996"/>
    <w:rsid w:val="00205AD6"/>
    <w:rsid w:val="002118BC"/>
    <w:rsid w:val="002E1E39"/>
    <w:rsid w:val="002E35D8"/>
    <w:rsid w:val="003200E5"/>
    <w:rsid w:val="00330F08"/>
    <w:rsid w:val="00340964"/>
    <w:rsid w:val="00393491"/>
    <w:rsid w:val="0039743D"/>
    <w:rsid w:val="003A1085"/>
    <w:rsid w:val="003C153B"/>
    <w:rsid w:val="004028AA"/>
    <w:rsid w:val="00420938"/>
    <w:rsid w:val="00433FEA"/>
    <w:rsid w:val="00454845"/>
    <w:rsid w:val="00456D3C"/>
    <w:rsid w:val="00473F12"/>
    <w:rsid w:val="00480CC7"/>
    <w:rsid w:val="004C7764"/>
    <w:rsid w:val="004D377E"/>
    <w:rsid w:val="00524F67"/>
    <w:rsid w:val="00561CD8"/>
    <w:rsid w:val="00584A4F"/>
    <w:rsid w:val="00594665"/>
    <w:rsid w:val="005967CA"/>
    <w:rsid w:val="005A5BAA"/>
    <w:rsid w:val="005B287C"/>
    <w:rsid w:val="00625E12"/>
    <w:rsid w:val="00634301"/>
    <w:rsid w:val="006408CD"/>
    <w:rsid w:val="00666032"/>
    <w:rsid w:val="006A0F2F"/>
    <w:rsid w:val="006B35A9"/>
    <w:rsid w:val="006C61B5"/>
    <w:rsid w:val="006F137D"/>
    <w:rsid w:val="006F2CF3"/>
    <w:rsid w:val="007019CB"/>
    <w:rsid w:val="00732222"/>
    <w:rsid w:val="00751DC5"/>
    <w:rsid w:val="00787521"/>
    <w:rsid w:val="0079266E"/>
    <w:rsid w:val="007A55DE"/>
    <w:rsid w:val="007D4CF1"/>
    <w:rsid w:val="00887B85"/>
    <w:rsid w:val="008D6E30"/>
    <w:rsid w:val="00913A44"/>
    <w:rsid w:val="00916EBE"/>
    <w:rsid w:val="009278D3"/>
    <w:rsid w:val="00976C79"/>
    <w:rsid w:val="009854C2"/>
    <w:rsid w:val="009942A0"/>
    <w:rsid w:val="009B727D"/>
    <w:rsid w:val="009C424E"/>
    <w:rsid w:val="009E60B5"/>
    <w:rsid w:val="00A45FA7"/>
    <w:rsid w:val="00A807C2"/>
    <w:rsid w:val="00A85F57"/>
    <w:rsid w:val="00A93189"/>
    <w:rsid w:val="00AA017A"/>
    <w:rsid w:val="00AD2179"/>
    <w:rsid w:val="00AD6D02"/>
    <w:rsid w:val="00B1065D"/>
    <w:rsid w:val="00B366CA"/>
    <w:rsid w:val="00B5261C"/>
    <w:rsid w:val="00B7695E"/>
    <w:rsid w:val="00B853E9"/>
    <w:rsid w:val="00B87FEA"/>
    <w:rsid w:val="00BB25BF"/>
    <w:rsid w:val="00BC18A1"/>
    <w:rsid w:val="00BE3AE6"/>
    <w:rsid w:val="00BE4237"/>
    <w:rsid w:val="00BE7FD9"/>
    <w:rsid w:val="00C1409F"/>
    <w:rsid w:val="00C33FD6"/>
    <w:rsid w:val="00C54921"/>
    <w:rsid w:val="00C54DE7"/>
    <w:rsid w:val="00C64995"/>
    <w:rsid w:val="00C718CB"/>
    <w:rsid w:val="00C763E8"/>
    <w:rsid w:val="00C940B4"/>
    <w:rsid w:val="00C9657F"/>
    <w:rsid w:val="00CC514E"/>
    <w:rsid w:val="00CD3F99"/>
    <w:rsid w:val="00CE2AB0"/>
    <w:rsid w:val="00D372A3"/>
    <w:rsid w:val="00E16D29"/>
    <w:rsid w:val="00E42C4A"/>
    <w:rsid w:val="00E550F1"/>
    <w:rsid w:val="00E86BB3"/>
    <w:rsid w:val="00EB5FC6"/>
    <w:rsid w:val="00EB6605"/>
    <w:rsid w:val="00EC23EC"/>
    <w:rsid w:val="00F036CB"/>
    <w:rsid w:val="00F46356"/>
    <w:rsid w:val="00F93755"/>
    <w:rsid w:val="00FA335B"/>
    <w:rsid w:val="00FE7017"/>
    <w:rsid w:val="00FF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7DBB7"/>
  <w15:chartTrackingRefBased/>
  <w15:docId w15:val="{0FA9EFFE-B727-4BDC-A910-E87041A4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7F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769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2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Furtak</dc:creator>
  <cp:keywords/>
  <dc:description/>
  <cp:lastModifiedBy>Izabela Furtak</cp:lastModifiedBy>
  <cp:revision>88</cp:revision>
  <cp:lastPrinted>2023-01-17T13:23:00Z</cp:lastPrinted>
  <dcterms:created xsi:type="dcterms:W3CDTF">2022-05-27T07:41:00Z</dcterms:created>
  <dcterms:modified xsi:type="dcterms:W3CDTF">2025-01-31T09:06:00Z</dcterms:modified>
</cp:coreProperties>
</file>